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C89B3C"/>
          <w:sz w:val="36"/>
        </w:rPr>
        <w:t>Bedtime Bay — Voice Recording Script</w:t>
      </w:r>
    </w:p>
    <w:p>
      <w:pPr>
        <w:jc w:val="center"/>
      </w:pPr>
      <w:r>
        <w:rPr>
          <w:i/>
          <w:color w:val="666666"/>
          <w:sz w:val="22"/>
        </w:rPr>
        <w:t>Read this aloud slowly and gently, in a quiet room — about one minute. This is the voice your child will hear at bedtime. 🌙</w:t>
      </w:r>
    </w:p>
    <w:p/>
    <w:p>
      <w:pPr>
        <w:spacing w:after="200"/>
      </w:pPr>
      <w:r>
        <w:rPr>
          <w:sz w:val="26"/>
        </w:rPr>
        <w:t>Once upon a time, in a little house at the edge of a quiet town, there lived a child who loved the night sky.</w:t>
      </w:r>
    </w:p>
    <w:p>
      <w:pPr>
        <w:spacing w:after="200"/>
      </w:pPr>
      <w:r>
        <w:rPr>
          <w:sz w:val="26"/>
        </w:rPr>
        <w:t>Every evening, when the stars began to shine, the moon would peek through the window and whisper, "It's time to dream."</w:t>
      </w:r>
    </w:p>
    <w:p>
      <w:pPr>
        <w:spacing w:after="200"/>
      </w:pPr>
      <w:r>
        <w:rPr>
          <w:sz w:val="26"/>
        </w:rPr>
        <w:t>The child would snuggle under a soft, warm blanket, close both eyes, and listen to the gentle hush of the wind outside.</w:t>
      </w:r>
    </w:p>
    <w:p>
      <w:pPr>
        <w:spacing w:after="200"/>
      </w:pPr>
      <w:r>
        <w:rPr>
          <w:sz w:val="26"/>
        </w:rPr>
        <w:t>Far away, an owl called softly from a tall, sleepy tree, and the whole world grew calm and still.</w:t>
      </w:r>
    </w:p>
    <w:p>
      <w:pPr>
        <w:spacing w:after="200"/>
      </w:pPr>
      <w:r>
        <w:rPr>
          <w:sz w:val="26"/>
        </w:rPr>
        <w:t>One by one, the little stars blinked good night, and the clouds drifted by like slow, silver boats.</w:t>
      </w:r>
    </w:p>
    <w:p>
      <w:pPr>
        <w:spacing w:after="200"/>
      </w:pPr>
      <w:r>
        <w:rPr>
          <w:sz w:val="26"/>
        </w:rPr>
        <w:t>"Goodnight, moon. Goodnight, stars. Goodnight, little one," said the night, in the kindest, quietest voice.</w:t>
      </w:r>
    </w:p>
    <w:p>
      <w:pPr>
        <w:spacing w:after="200"/>
      </w:pPr>
      <w:r>
        <w:rPr>
          <w:sz w:val="26"/>
        </w:rPr>
        <w:t>And so, wrapped in warmth and peace, the child took a deep, slow breath, and drifted off into a beautiful dream.</w:t>
      </w:r>
    </w:p>
    <w:p>
      <w:pPr>
        <w:spacing w:after="200"/>
      </w:pPr>
      <w:r>
        <w:rPr>
          <w:sz w:val="26"/>
        </w:rPr>
        <w:t>Sleep well. Goodnight. 🌙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